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A77" w:rsidRDefault="008C27D1">
      <w:r>
        <w:t>David Berg – Cameron Engineering &amp; Associates</w:t>
      </w:r>
      <w:r>
        <w:br/>
      </w:r>
      <w:r>
        <w:br/>
      </w:r>
      <w:r w:rsidRPr="008C27D1">
        <w:t xml:space="preserve">David Berg, AICP, LEED AP is an </w:t>
      </w:r>
      <w:r>
        <w:t>a</w:t>
      </w:r>
      <w:r w:rsidRPr="008C27D1">
        <w:t>ssociate at Cameron Engineering &amp; Associates, LLP</w:t>
      </w:r>
      <w:r>
        <w:t>,</w:t>
      </w:r>
      <w:r w:rsidRPr="008C27D1">
        <w:t xml:space="preserve"> where he has provided land use planning and environmental analysis for municipal and private clients for over 15 years.</w:t>
      </w:r>
      <w:r>
        <w:br/>
      </w:r>
      <w:r>
        <w:br/>
      </w:r>
      <w:r w:rsidRPr="008C27D1">
        <w:t xml:space="preserve">As the project manager of NYSERDA’s Climate Smart Communities for Long Island, </w:t>
      </w:r>
      <w:r>
        <w:t>Berg</w:t>
      </w:r>
      <w:r w:rsidRPr="008C27D1">
        <w:t xml:space="preserve"> is assisting municipalities lower their greenhouse gas emi</w:t>
      </w:r>
      <w:r>
        <w:t xml:space="preserve">ssions, adapt to climate change </w:t>
      </w:r>
      <w:r w:rsidRPr="008C27D1">
        <w:t>and mitigate the effects of sea level rise. Th</w:t>
      </w:r>
      <w:r>
        <w:t>is</w:t>
      </w:r>
      <w:r w:rsidRPr="008C27D1">
        <w:t xml:space="preserve"> will make Long</w:t>
      </w:r>
      <w:r>
        <w:t xml:space="preserve"> Island communities more energy </w:t>
      </w:r>
      <w:r w:rsidRPr="008C27D1">
        <w:t>efficient and sustainable</w:t>
      </w:r>
      <w:r>
        <w:t xml:space="preserve">, while reducing </w:t>
      </w:r>
      <w:r w:rsidRPr="008C27D1">
        <w:t>the risks associated with more frequent and severe storms.</w:t>
      </w:r>
      <w:r>
        <w:br/>
      </w:r>
      <w:r>
        <w:br/>
        <w:t>Berg</w:t>
      </w:r>
      <w:r w:rsidRPr="008C27D1">
        <w:t xml:space="preserve"> is one of the project managers for the NY Rising Community Reconstruction Program, assisting one of Suffolk County’s Sandy-impacted areas develop a rebuilding and revitalization plan.  He has been a board member of Vision Long Island, a smart growth advocacy organization, for many years.</w:t>
      </w:r>
      <w:bookmarkStart w:id="0" w:name="_GoBack"/>
      <w:bookmarkEnd w:id="0"/>
    </w:p>
    <w:sectPr w:rsidR="00565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D1"/>
    <w:rsid w:val="00565A77"/>
    <w:rsid w:val="008C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20E1F-6AAE-458D-8BDB-B9AFEDE3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*</dc:creator>
  <cp:keywords/>
  <dc:description/>
  <cp:lastModifiedBy>Vision *</cp:lastModifiedBy>
  <cp:revision>1</cp:revision>
  <dcterms:created xsi:type="dcterms:W3CDTF">2013-11-04T19:04:00Z</dcterms:created>
  <dcterms:modified xsi:type="dcterms:W3CDTF">2013-11-04T19:06:00Z</dcterms:modified>
</cp:coreProperties>
</file>